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48" w:rsidRPr="007E4848" w:rsidRDefault="007E4848" w:rsidP="007E484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8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55E9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E4848">
        <w:rPr>
          <w:rFonts w:ascii="Times New Roman" w:hAnsi="Times New Roman" w:cs="Times New Roman"/>
          <w:b/>
          <w:sz w:val="28"/>
          <w:szCs w:val="28"/>
          <w:lang w:eastAsia="ru-RU"/>
        </w:rPr>
        <w:t>тоги</w:t>
      </w:r>
      <w:r w:rsidRPr="007E4848">
        <w:rPr>
          <w:rFonts w:ascii="Times New Roman" w:hAnsi="Times New Roman" w:cs="Times New Roman"/>
          <w:b/>
          <w:sz w:val="28"/>
          <w:szCs w:val="28"/>
        </w:rPr>
        <w:t xml:space="preserve"> выполнения комитетом по социальной защите населения Ленинградской области и администрациями муниципальных районов, городского округа плана мероприятий по 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отдыха и оздоровления детей, находящихся в трудной жизненной ситуации,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</w:t>
      </w:r>
      <w:r w:rsidR="00B6783E">
        <w:rPr>
          <w:rFonts w:ascii="Times New Roman" w:eastAsia="Calibri" w:hAnsi="Times New Roman" w:cs="Times New Roman"/>
          <w:b/>
          <w:sz w:val="28"/>
          <w:szCs w:val="28"/>
        </w:rPr>
        <w:t>на 1 октября</w:t>
      </w:r>
      <w:proofErr w:type="gramEnd"/>
      <w:r w:rsidR="00B67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53B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53BC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53BC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E4848" w:rsidRDefault="007E4848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E8F" w:rsidRDefault="004B1F5D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п.2 ст. 5 Федерального закона от 24.07.1998 г.  № 124 «Об основных гарантиях прав ребенка в Российской Федерации» одним из полномочий  органов государственной власти субъектов Российской Федерации на осуществление гарантий прав ребенка в Российской Федерации относятся организация и обеспечение отдыха и оздоровления детей (за исключением организации отдыха детей в каникулярное время). </w:t>
      </w:r>
      <w:proofErr w:type="gramEnd"/>
    </w:p>
    <w:p w:rsidR="004B1F5D" w:rsidRDefault="004B1F5D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Отдых детей в каникулярное время относится к компетенции органов местного самоуправления (п.11 ст.15 ФЗ  №131-ФЗ от 06.09.2013 «Об общих принципах организации местного самоуправления в Российской Федерации»).</w:t>
      </w:r>
    </w:p>
    <w:p w:rsidR="004B1F5D" w:rsidRDefault="004B1F5D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 в соответствии с федеральным законом №124-ФЗ.</w:t>
      </w:r>
    </w:p>
    <w:p w:rsidR="000D3BDB" w:rsidRDefault="000D3BDB" w:rsidP="00AB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0E3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AB24BC" w:rsidRPr="00CD20E3">
        <w:rPr>
          <w:rFonts w:ascii="Times New Roman" w:hAnsi="Times New Roman" w:cs="Times New Roman"/>
          <w:sz w:val="28"/>
          <w:szCs w:val="28"/>
        </w:rPr>
        <w:t>ва Ленинградской области от  12 апреля 2010 года</w:t>
      </w:r>
      <w:r w:rsidRPr="00CD20E3">
        <w:rPr>
          <w:rFonts w:ascii="Times New Roman" w:hAnsi="Times New Roman" w:cs="Times New Roman"/>
          <w:sz w:val="28"/>
          <w:szCs w:val="28"/>
        </w:rPr>
        <w:t xml:space="preserve"> № 83  комитет по социальной защите населения Ленинградской области определен уполномоченным органом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за исключением детей-сирот и детей, оставшихся без попечения родителей, находящихся в государственных и муниципальных образовательных организациях.</w:t>
      </w:r>
      <w:proofErr w:type="gramEnd"/>
    </w:p>
    <w:p w:rsidR="00C4338D" w:rsidRDefault="00C4338D" w:rsidP="00C43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организации  отдыха  и  оздоровления  детей, находящихся в трудной жизненной ситуации,  осуществляется в  рамках 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2C67CA" w:rsidRDefault="002C67CA" w:rsidP="002C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областном бюджете на 2019 год на реализацию мероприятий по проведению оздоровительной кампании детей, находящихся в трудной жизненной ситуации, по линии комитета по социальной защите населения утверждено 114543,86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них:</w:t>
      </w:r>
    </w:p>
    <w:p w:rsidR="002C67CA" w:rsidRDefault="002C67CA" w:rsidP="002C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88744,26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субсидии администрациям муниципальных районов и городского округа на организацию отдыха детей, находящихся в трудной жизненной ситуации, в каникулярное время;</w:t>
      </w:r>
    </w:p>
    <w:p w:rsidR="002C67CA" w:rsidRDefault="002C67CA" w:rsidP="002C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25799,6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организация оздоровления и отдыха детей, находящихся в трудной жизненной ситуации, в загородном стационарном оздоровительном лагере, расположенном на Черноморском побережье РФ, и в детском санатории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2C67CA" w:rsidRDefault="002C67CA" w:rsidP="00C43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559" w:rsidRDefault="002F6E8F" w:rsidP="006A0559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 w:rsidRPr="006A0559">
        <w:rPr>
          <w:b w:val="0"/>
          <w:sz w:val="28"/>
          <w:szCs w:val="28"/>
        </w:rPr>
        <w:lastRenderedPageBreak/>
        <w:t xml:space="preserve">На основании анализа полученной потребности от муниципальных районов (городского округа) Ленинградской области комитетом был сформирован заказ на приобретение путевок. 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2019 году было запланировано приобрести 8277 путевок за счет средств областного бюджета Ленинградской области, в том числе: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лагеря с дневным пребыванием Ленинградской области в каникулярное время – 5282 путевки; 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круглосуточные лагеря со спортивной направленностью в каникулярное время - 156 путевок; 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загородные стационарные оздоровительные лагеря Ленинградской области в каникулярное время – 2287 путевок, в том числе 141 путевка для детей-инвалидов, из них 131 ребенок-инвалид будет отдыхать с сопровождающим его лицом;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санаторий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-96 путевок;</w:t>
      </w:r>
    </w:p>
    <w:p w:rsidR="00A94F34" w:rsidRDefault="00A94F34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загородные стационарные оздоровительные лагеря, расположенные на Черноморском побережье РФ,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</w:t>
      </w:r>
      <w:r w:rsidR="003D7526">
        <w:rPr>
          <w:rFonts w:ascii="Times New Roman" w:hAnsi="Times New Roman" w:cs="Times New Roman"/>
          <w:sz w:val="28"/>
          <w:szCs w:val="28"/>
        </w:rPr>
        <w:t>аникулярное</w:t>
      </w:r>
      <w:proofErr w:type="spellEnd"/>
      <w:r w:rsidR="003D7526">
        <w:rPr>
          <w:rFonts w:ascii="Times New Roman" w:hAnsi="Times New Roman" w:cs="Times New Roman"/>
          <w:sz w:val="28"/>
          <w:szCs w:val="28"/>
        </w:rPr>
        <w:t xml:space="preserve"> время - 325 путевок;</w:t>
      </w:r>
    </w:p>
    <w:p w:rsidR="003D7526" w:rsidRDefault="00DC3322" w:rsidP="00A94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 путевка для родителей</w:t>
      </w:r>
      <w:r w:rsidR="003D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752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), сопровождающих </w:t>
      </w:r>
      <w:r w:rsidR="003D7526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загородные стационарные оздоровительные лагеря.</w:t>
      </w:r>
    </w:p>
    <w:p w:rsidR="002C67CA" w:rsidRDefault="002C67CA" w:rsidP="002C67CA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постановлением Правительства Ленинградской области от 11 февраля 2016 года  №23 «Об утверждении Порядка предоставления и расходования субсидии из областного бюджета Ленинградской области бюджетам муниципальных районов (городского округа)  Ленинградской области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</w:t>
      </w:r>
      <w:proofErr w:type="gramEnd"/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 xml:space="preserve">находящихся в трудной жизненной ситуации" государственной программы Ленинградской области "Современное образование Ленинградской области"  до </w:t>
      </w:r>
      <w:r w:rsidRPr="002C67CA">
        <w:rPr>
          <w:b w:val="0"/>
          <w:sz w:val="28"/>
          <w:szCs w:val="28"/>
        </w:rPr>
        <w:t>15 февраля 2019 года</w:t>
      </w:r>
      <w:r>
        <w:rPr>
          <w:b w:val="0"/>
          <w:sz w:val="28"/>
          <w:szCs w:val="28"/>
        </w:rPr>
        <w:t xml:space="preserve"> были заключены соглашения с главами администраций всех муниципальных районов и городского округа о предоставлении в  2018 году из средств областного бюджета Ленинградской области субсидий на </w:t>
      </w:r>
      <w:r>
        <w:rPr>
          <w:rFonts w:eastAsia="Calibri"/>
          <w:b w:val="0"/>
          <w:sz w:val="28"/>
          <w:szCs w:val="28"/>
        </w:rPr>
        <w:t>организацию отдыха детей, находящихся в трудной жизненной ситуации, в каникулярное время в рамках подпрограммы "Развитие системы отдыха</w:t>
      </w:r>
      <w:proofErr w:type="gramEnd"/>
      <w:r>
        <w:rPr>
          <w:rFonts w:eastAsia="Calibri"/>
          <w:b w:val="0"/>
          <w:sz w:val="28"/>
          <w:szCs w:val="28"/>
        </w:rPr>
        <w:t xml:space="preserve">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и до </w:t>
      </w:r>
      <w:r w:rsidRPr="002C67CA">
        <w:rPr>
          <w:rFonts w:eastAsia="Calibri"/>
          <w:b w:val="0"/>
          <w:sz w:val="28"/>
          <w:szCs w:val="28"/>
        </w:rPr>
        <w:t>20 февраля 2019 года</w:t>
      </w:r>
      <w:r>
        <w:rPr>
          <w:rFonts w:eastAsia="Calibri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перечислены субсидии на организацию отдыха детей, находящихся в трудной жизненной ситуации, в каникулярное время.</w:t>
      </w:r>
    </w:p>
    <w:p w:rsidR="00B93618" w:rsidRDefault="00B93618" w:rsidP="00AB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E3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ситуации,  проживающие на территории Ленинградской  области,  обеспечива</w:t>
      </w:r>
      <w:r w:rsidR="002C67CA">
        <w:rPr>
          <w:rFonts w:ascii="Times New Roman" w:hAnsi="Times New Roman" w:cs="Times New Roman"/>
          <w:sz w:val="28"/>
          <w:szCs w:val="28"/>
        </w:rPr>
        <w:t>ются</w:t>
      </w:r>
      <w:r w:rsidRPr="00CD20E3">
        <w:rPr>
          <w:rFonts w:ascii="Times New Roman" w:hAnsi="Times New Roman" w:cs="Times New Roman"/>
          <w:sz w:val="28"/>
          <w:szCs w:val="28"/>
        </w:rPr>
        <w:t xml:space="preserve"> путевками </w:t>
      </w:r>
      <w:r w:rsidRPr="008122B5">
        <w:rPr>
          <w:rFonts w:ascii="Times New Roman" w:hAnsi="Times New Roman" w:cs="Times New Roman"/>
          <w:sz w:val="28"/>
          <w:szCs w:val="28"/>
        </w:rPr>
        <w:t>бесплатно.</w:t>
      </w:r>
    </w:p>
    <w:p w:rsidR="004738A5" w:rsidRPr="00CD20E3" w:rsidRDefault="004738A5" w:rsidP="00AB24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1 октября 2019 года приобретена 8241 путевка для отдыха детей в каникулярное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8B502A" w:rsidRDefault="008B502A" w:rsidP="008B50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квартала  2019 года по линии комитета по социальной защите населения Ленинградской области отдохнули 8152 человека из категории детей, находящихся в трудной жизненной  ситуации. </w:t>
      </w:r>
    </w:p>
    <w:p w:rsidR="008B502A" w:rsidRDefault="008B502A" w:rsidP="008B50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B502A" w:rsidRDefault="008B502A" w:rsidP="008B50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8062 ребенка получили путевки, оплаченные за счет средств областного бюджета Ленинградской области;</w:t>
      </w:r>
    </w:p>
    <w:p w:rsidR="008B502A" w:rsidRDefault="008B502A" w:rsidP="008B50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 детей получили путевки, оплаченные за счет средств муниципальных бюджетов.</w:t>
      </w:r>
    </w:p>
    <w:p w:rsidR="008B502A" w:rsidRDefault="008B502A" w:rsidP="008B50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отдохнувших детей:</w:t>
      </w:r>
    </w:p>
    <w:p w:rsidR="008B502A" w:rsidRDefault="008B502A" w:rsidP="008B50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5314 детей отдыхали в 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детей;</w:t>
      </w:r>
    </w:p>
    <w:p w:rsidR="008B502A" w:rsidRDefault="008B502A" w:rsidP="008B50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 детей отдыхали в  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круглосуточным  пребыванием спортивной и военно-патриотической направленности;</w:t>
      </w:r>
    </w:p>
    <w:p w:rsidR="008B502A" w:rsidRDefault="008B502A" w:rsidP="008B50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2327  детей отдыхали в загородных стационарных 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181 человек из категории детей-инвалидов, из них 131 ребенок-инвалид отдыхал с сопровождающим его лицом;</w:t>
      </w:r>
    </w:p>
    <w:p w:rsidR="008B502A" w:rsidRDefault="008B502A" w:rsidP="008B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325 детей отдыхали в загородном стационарном оздоровительном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расположенном на Черноморском побережье РФ;</w:t>
      </w:r>
    </w:p>
    <w:p w:rsidR="008B502A" w:rsidRDefault="008B502A" w:rsidP="008B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детей в санатории.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E0790">
        <w:rPr>
          <w:rFonts w:ascii="Times New Roman" w:hAnsi="Times New Roman" w:cs="Times New Roman"/>
          <w:sz w:val="28"/>
          <w:szCs w:val="28"/>
        </w:rPr>
        <w:t>77</w:t>
      </w:r>
      <w:r w:rsidR="008B502A">
        <w:rPr>
          <w:rFonts w:ascii="Times New Roman" w:hAnsi="Times New Roman" w:cs="Times New Roman"/>
          <w:sz w:val="28"/>
          <w:szCs w:val="28"/>
        </w:rPr>
        <w:t>9</w:t>
      </w:r>
      <w:r w:rsidR="00AE0790">
        <w:rPr>
          <w:rFonts w:ascii="Times New Roman" w:hAnsi="Times New Roman" w:cs="Times New Roman"/>
          <w:sz w:val="28"/>
          <w:szCs w:val="28"/>
        </w:rPr>
        <w:t>7 детей</w:t>
      </w:r>
      <w:r>
        <w:rPr>
          <w:rFonts w:ascii="Times New Roman" w:hAnsi="Times New Roman" w:cs="Times New Roman"/>
          <w:sz w:val="28"/>
          <w:szCs w:val="28"/>
        </w:rPr>
        <w:t xml:space="preserve">, получивших оздоровление и отдых за счет средств субсидий областного бюджета Ленинградской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средств муниципальных образований</w:t>
      </w:r>
      <w:r w:rsidR="00AE0790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детей, оставшихся без попечения родителей и детей-сирот </w:t>
      </w:r>
      <w:r w:rsidR="002A3A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D64">
        <w:rPr>
          <w:rFonts w:ascii="Times New Roman" w:hAnsi="Times New Roman" w:cs="Times New Roman"/>
          <w:sz w:val="28"/>
          <w:szCs w:val="28"/>
        </w:rPr>
        <w:t>750</w:t>
      </w:r>
      <w:r w:rsidR="002A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детей-инвалидов </w:t>
      </w:r>
      <w:r w:rsidR="00544D64">
        <w:rPr>
          <w:rFonts w:ascii="Times New Roman" w:hAnsi="Times New Roman" w:cs="Times New Roman"/>
          <w:sz w:val="28"/>
          <w:szCs w:val="28"/>
        </w:rPr>
        <w:t>–</w:t>
      </w:r>
      <w:r w:rsidR="002A3AAF">
        <w:rPr>
          <w:rFonts w:ascii="Times New Roman" w:hAnsi="Times New Roman" w:cs="Times New Roman"/>
          <w:sz w:val="28"/>
          <w:szCs w:val="28"/>
        </w:rPr>
        <w:t xml:space="preserve"> </w:t>
      </w:r>
      <w:r w:rsidR="00544D64">
        <w:rPr>
          <w:rFonts w:ascii="Times New Roman" w:hAnsi="Times New Roman" w:cs="Times New Roman"/>
          <w:sz w:val="28"/>
          <w:szCs w:val="28"/>
        </w:rPr>
        <w:t>279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 с ограниченными возможностями здоровья - </w:t>
      </w:r>
      <w:r w:rsidR="00AE0790">
        <w:rPr>
          <w:rFonts w:ascii="Times New Roman" w:hAnsi="Times New Roman" w:cs="Times New Roman"/>
          <w:sz w:val="28"/>
          <w:szCs w:val="28"/>
        </w:rPr>
        <w:t>1114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из семей беженцев и вынужденных переселенцев- 1</w:t>
      </w:r>
      <w:r w:rsidR="00AE07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детей, проживающих в малоимущих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790">
        <w:rPr>
          <w:rFonts w:ascii="Times New Roman" w:hAnsi="Times New Roman" w:cs="Times New Roman"/>
          <w:sz w:val="28"/>
          <w:szCs w:val="28"/>
        </w:rPr>
        <w:t>3</w:t>
      </w:r>
      <w:r w:rsidR="008B502A">
        <w:rPr>
          <w:rFonts w:ascii="Times New Roman" w:hAnsi="Times New Roman" w:cs="Times New Roman"/>
          <w:sz w:val="28"/>
          <w:szCs w:val="28"/>
        </w:rPr>
        <w:t>428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жизнедеятельность которых объективно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нарушена в результате сложившихся обстоятельств и которые не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преодолеть данные обстоятельства самостоятельно или с помощью семьи, – </w:t>
      </w:r>
      <w:r w:rsidR="008B502A">
        <w:rPr>
          <w:rFonts w:ascii="Times New Roman" w:hAnsi="Times New Roman" w:cs="Times New Roman"/>
          <w:sz w:val="28"/>
          <w:szCs w:val="28"/>
        </w:rPr>
        <w:t>2038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0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 отклонениями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(состоящие на учете в органах внутренних дел, в комиссии по делам несовершеннолетних и защите их прав и Т.Д.) </w:t>
      </w:r>
      <w:r w:rsidR="00AE07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02A">
        <w:rPr>
          <w:rFonts w:ascii="Times New Roman" w:hAnsi="Times New Roman" w:cs="Times New Roman"/>
          <w:sz w:val="28"/>
          <w:szCs w:val="28"/>
        </w:rPr>
        <w:t>174</w:t>
      </w:r>
      <w:r w:rsidR="00AE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B50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E36" w:rsidRPr="008C2099" w:rsidRDefault="00987E36" w:rsidP="0098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099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субсидий, предоставленных в  201</w:t>
      </w:r>
      <w:r w:rsidR="00A94F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099">
        <w:rPr>
          <w:rFonts w:ascii="Times New Roman" w:hAnsi="Times New Roman" w:cs="Times New Roman"/>
          <w:sz w:val="28"/>
          <w:szCs w:val="28"/>
        </w:rPr>
        <w:t xml:space="preserve">году из средств областного бюджета Ленинградской области на </w:t>
      </w:r>
      <w:r w:rsidRPr="008C2099">
        <w:rPr>
          <w:rFonts w:ascii="Times New Roman" w:eastAsia="Calibri" w:hAnsi="Times New Roman" w:cs="Times New Roman"/>
          <w:sz w:val="28"/>
          <w:szCs w:val="28"/>
        </w:rPr>
        <w:t>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C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AE079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0790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2099">
        <w:rPr>
          <w:rFonts w:ascii="Times New Roman" w:hAnsi="Times New Roman" w:cs="Times New Roman"/>
          <w:sz w:val="28"/>
          <w:szCs w:val="28"/>
        </w:rPr>
        <w:t xml:space="preserve">администрациями  муниципальных районов и городского округа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8C2099">
        <w:rPr>
          <w:rFonts w:ascii="Times New Roman" w:hAnsi="Times New Roman" w:cs="Times New Roman"/>
          <w:sz w:val="28"/>
          <w:szCs w:val="28"/>
        </w:rPr>
        <w:t>.</w:t>
      </w:r>
    </w:p>
    <w:p w:rsidR="00D51EA1" w:rsidRPr="00D51EA1" w:rsidRDefault="00D51EA1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1EA1" w:rsidRPr="00D51EA1" w:rsidSect="00EC44C6">
      <w:footerReference w:type="default" r:id="rId9"/>
      <w:pgSz w:w="11906" w:h="16838"/>
      <w:pgMar w:top="510" w:right="566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28" w:rsidRDefault="00825628" w:rsidP="00E8403D">
      <w:pPr>
        <w:spacing w:after="0" w:line="240" w:lineRule="auto"/>
      </w:pPr>
      <w:r>
        <w:separator/>
      </w:r>
    </w:p>
  </w:endnote>
  <w:endnote w:type="continuationSeparator" w:id="0">
    <w:p w:rsidR="00825628" w:rsidRDefault="00825628" w:rsidP="00E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54059"/>
      <w:docPartObj>
        <w:docPartGallery w:val="Page Numbers (Bottom of Page)"/>
        <w:docPartUnique/>
      </w:docPartObj>
    </w:sdtPr>
    <w:sdtEndPr/>
    <w:sdtContent>
      <w:p w:rsidR="00E8403D" w:rsidRDefault="00E840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3E">
          <w:rPr>
            <w:noProof/>
          </w:rPr>
          <w:t>1</w:t>
        </w:r>
        <w:r>
          <w:fldChar w:fldCharType="end"/>
        </w:r>
      </w:p>
    </w:sdtContent>
  </w:sdt>
  <w:p w:rsidR="00E8403D" w:rsidRDefault="00E84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28" w:rsidRDefault="00825628" w:rsidP="00E8403D">
      <w:pPr>
        <w:spacing w:after="0" w:line="240" w:lineRule="auto"/>
      </w:pPr>
      <w:r>
        <w:separator/>
      </w:r>
    </w:p>
  </w:footnote>
  <w:footnote w:type="continuationSeparator" w:id="0">
    <w:p w:rsidR="00825628" w:rsidRDefault="00825628" w:rsidP="00E8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680"/>
    <w:multiLevelType w:val="hybridMultilevel"/>
    <w:tmpl w:val="88209778"/>
    <w:lvl w:ilvl="0" w:tplc="13DC22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F63E6"/>
    <w:multiLevelType w:val="hybridMultilevel"/>
    <w:tmpl w:val="A59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804"/>
    <w:multiLevelType w:val="hybridMultilevel"/>
    <w:tmpl w:val="5CBE73C0"/>
    <w:lvl w:ilvl="0" w:tplc="274E4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B"/>
    <w:rsid w:val="00002622"/>
    <w:rsid w:val="0000364F"/>
    <w:rsid w:val="000068EB"/>
    <w:rsid w:val="00012077"/>
    <w:rsid w:val="0001709B"/>
    <w:rsid w:val="000434A6"/>
    <w:rsid w:val="000515D3"/>
    <w:rsid w:val="0005467F"/>
    <w:rsid w:val="000655C4"/>
    <w:rsid w:val="00073234"/>
    <w:rsid w:val="0007668A"/>
    <w:rsid w:val="000A12C3"/>
    <w:rsid w:val="000C4D4D"/>
    <w:rsid w:val="000D3BDB"/>
    <w:rsid w:val="000D72B1"/>
    <w:rsid w:val="000E756E"/>
    <w:rsid w:val="0012397D"/>
    <w:rsid w:val="00154720"/>
    <w:rsid w:val="001801C2"/>
    <w:rsid w:val="001D4F20"/>
    <w:rsid w:val="001F2921"/>
    <w:rsid w:val="00220FF9"/>
    <w:rsid w:val="00227EA5"/>
    <w:rsid w:val="00237C6D"/>
    <w:rsid w:val="002864CD"/>
    <w:rsid w:val="00296FB4"/>
    <w:rsid w:val="002A3AAF"/>
    <w:rsid w:val="002C67CA"/>
    <w:rsid w:val="002F442F"/>
    <w:rsid w:val="002F4F81"/>
    <w:rsid w:val="002F6E8F"/>
    <w:rsid w:val="00321AC6"/>
    <w:rsid w:val="003269D7"/>
    <w:rsid w:val="00376416"/>
    <w:rsid w:val="00394581"/>
    <w:rsid w:val="003A1471"/>
    <w:rsid w:val="003A7470"/>
    <w:rsid w:val="003C0D19"/>
    <w:rsid w:val="003D7526"/>
    <w:rsid w:val="003F5BEE"/>
    <w:rsid w:val="003F7DF9"/>
    <w:rsid w:val="0041518B"/>
    <w:rsid w:val="00452EA2"/>
    <w:rsid w:val="00455E91"/>
    <w:rsid w:val="004738A5"/>
    <w:rsid w:val="00482F09"/>
    <w:rsid w:val="00495C8B"/>
    <w:rsid w:val="004A3EF8"/>
    <w:rsid w:val="004B1F5D"/>
    <w:rsid w:val="004D1373"/>
    <w:rsid w:val="004D4084"/>
    <w:rsid w:val="00501E04"/>
    <w:rsid w:val="00544D64"/>
    <w:rsid w:val="0055678C"/>
    <w:rsid w:val="005678B9"/>
    <w:rsid w:val="00581411"/>
    <w:rsid w:val="00593656"/>
    <w:rsid w:val="005B1C81"/>
    <w:rsid w:val="005F597A"/>
    <w:rsid w:val="00621BED"/>
    <w:rsid w:val="00637AE7"/>
    <w:rsid w:val="00640054"/>
    <w:rsid w:val="00651372"/>
    <w:rsid w:val="00664C1E"/>
    <w:rsid w:val="00672A7D"/>
    <w:rsid w:val="006A0559"/>
    <w:rsid w:val="006C3A84"/>
    <w:rsid w:val="006C5AAC"/>
    <w:rsid w:val="006C6A91"/>
    <w:rsid w:val="006C7D50"/>
    <w:rsid w:val="006F489A"/>
    <w:rsid w:val="006F665F"/>
    <w:rsid w:val="00707632"/>
    <w:rsid w:val="00722FC7"/>
    <w:rsid w:val="007526BA"/>
    <w:rsid w:val="00765A59"/>
    <w:rsid w:val="00767BDF"/>
    <w:rsid w:val="00793F3B"/>
    <w:rsid w:val="007E2008"/>
    <w:rsid w:val="007E4848"/>
    <w:rsid w:val="008122B5"/>
    <w:rsid w:val="00816355"/>
    <w:rsid w:val="00825566"/>
    <w:rsid w:val="00825628"/>
    <w:rsid w:val="00836B14"/>
    <w:rsid w:val="00847B7A"/>
    <w:rsid w:val="00884779"/>
    <w:rsid w:val="008B502A"/>
    <w:rsid w:val="0091049A"/>
    <w:rsid w:val="0093088E"/>
    <w:rsid w:val="00981F7A"/>
    <w:rsid w:val="00987E36"/>
    <w:rsid w:val="009B18E6"/>
    <w:rsid w:val="009C451B"/>
    <w:rsid w:val="009D7A67"/>
    <w:rsid w:val="00A07557"/>
    <w:rsid w:val="00A123D2"/>
    <w:rsid w:val="00A30914"/>
    <w:rsid w:val="00A4290B"/>
    <w:rsid w:val="00A816BB"/>
    <w:rsid w:val="00A86889"/>
    <w:rsid w:val="00A94F34"/>
    <w:rsid w:val="00AA65D0"/>
    <w:rsid w:val="00AB24BC"/>
    <w:rsid w:val="00AE0790"/>
    <w:rsid w:val="00AF0ED3"/>
    <w:rsid w:val="00AF5AD9"/>
    <w:rsid w:val="00AF7FF0"/>
    <w:rsid w:val="00B31AB2"/>
    <w:rsid w:val="00B53BC4"/>
    <w:rsid w:val="00B546E8"/>
    <w:rsid w:val="00B6783E"/>
    <w:rsid w:val="00B71308"/>
    <w:rsid w:val="00B84074"/>
    <w:rsid w:val="00B84B63"/>
    <w:rsid w:val="00B93618"/>
    <w:rsid w:val="00BA38DD"/>
    <w:rsid w:val="00BA4302"/>
    <w:rsid w:val="00BB30F3"/>
    <w:rsid w:val="00BD7A6F"/>
    <w:rsid w:val="00C1362C"/>
    <w:rsid w:val="00C3416F"/>
    <w:rsid w:val="00C4338D"/>
    <w:rsid w:val="00C53336"/>
    <w:rsid w:val="00C60F04"/>
    <w:rsid w:val="00C771A7"/>
    <w:rsid w:val="00CC0EDF"/>
    <w:rsid w:val="00CD20E3"/>
    <w:rsid w:val="00CF79B7"/>
    <w:rsid w:val="00D06167"/>
    <w:rsid w:val="00D202B2"/>
    <w:rsid w:val="00D26CC7"/>
    <w:rsid w:val="00D32B4F"/>
    <w:rsid w:val="00D33149"/>
    <w:rsid w:val="00D406C9"/>
    <w:rsid w:val="00D46FC0"/>
    <w:rsid w:val="00D50200"/>
    <w:rsid w:val="00D51EA1"/>
    <w:rsid w:val="00D57D32"/>
    <w:rsid w:val="00D737A5"/>
    <w:rsid w:val="00D81320"/>
    <w:rsid w:val="00D91583"/>
    <w:rsid w:val="00D925F3"/>
    <w:rsid w:val="00DC3322"/>
    <w:rsid w:val="00DD239C"/>
    <w:rsid w:val="00E362CF"/>
    <w:rsid w:val="00E4690B"/>
    <w:rsid w:val="00E47638"/>
    <w:rsid w:val="00E8403D"/>
    <w:rsid w:val="00EA59A0"/>
    <w:rsid w:val="00EC44C6"/>
    <w:rsid w:val="00EF083C"/>
    <w:rsid w:val="00EF528E"/>
    <w:rsid w:val="00EF633F"/>
    <w:rsid w:val="00F34829"/>
    <w:rsid w:val="00F553E8"/>
    <w:rsid w:val="00F77998"/>
    <w:rsid w:val="00F86E4D"/>
    <w:rsid w:val="00FA6B29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3618"/>
    <w:rPr>
      <w:color w:val="0000FF"/>
      <w:u w:val="single"/>
    </w:rPr>
  </w:style>
  <w:style w:type="paragraph" w:customStyle="1" w:styleId="ConsPlusTitle">
    <w:name w:val="ConsPlusTitle"/>
    <w:rsid w:val="00B9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32B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2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03D"/>
  </w:style>
  <w:style w:type="paragraph" w:styleId="a9">
    <w:name w:val="footer"/>
    <w:basedOn w:val="a"/>
    <w:link w:val="aa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3618"/>
    <w:rPr>
      <w:color w:val="0000FF"/>
      <w:u w:val="single"/>
    </w:rPr>
  </w:style>
  <w:style w:type="paragraph" w:customStyle="1" w:styleId="ConsPlusTitle">
    <w:name w:val="ConsPlusTitle"/>
    <w:rsid w:val="00B9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32B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2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03D"/>
  </w:style>
  <w:style w:type="paragraph" w:styleId="a9">
    <w:name w:val="footer"/>
    <w:basedOn w:val="a"/>
    <w:link w:val="aa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8E5A-12BA-46FF-B00B-96671F2C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2019-10-02T12:30:00Z</cp:lastPrinted>
  <dcterms:created xsi:type="dcterms:W3CDTF">2019-10-02T11:46:00Z</dcterms:created>
  <dcterms:modified xsi:type="dcterms:W3CDTF">2019-10-02T12:32:00Z</dcterms:modified>
</cp:coreProperties>
</file>